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2" w:rsidRPr="009E0EED" w:rsidRDefault="00342242" w:rsidP="003422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инская,49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342242" w:rsidRPr="009E0EED" w:rsidRDefault="00342242" w:rsidP="0034224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2242" w:rsidRPr="009E0EED" w:rsidRDefault="00342242" w:rsidP="0034224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2242" w:rsidRDefault="00342242" w:rsidP="0034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1B7690" w:rsidRPr="001B7690" w:rsidRDefault="001B7690" w:rsidP="001B76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690">
        <w:rPr>
          <w:sz w:val="24"/>
          <w:szCs w:val="24"/>
        </w:rPr>
        <w:t>заменены светодиодные панели 1200х300 мм. - под. №1 в холле 10-го этажа -</w:t>
      </w:r>
      <w:r w:rsidRPr="001B7690">
        <w:rPr>
          <w:sz w:val="24"/>
          <w:szCs w:val="24"/>
          <w:lang w:val="uk-UA"/>
        </w:rPr>
        <w:t>1</w:t>
      </w:r>
      <w:r w:rsidRPr="001B7690">
        <w:rPr>
          <w:sz w:val="24"/>
          <w:szCs w:val="24"/>
        </w:rPr>
        <w:t xml:space="preserve">  шт. </w:t>
      </w:r>
      <w:r w:rsidR="00214790">
        <w:rPr>
          <w:sz w:val="24"/>
          <w:szCs w:val="24"/>
        </w:rPr>
        <w:t xml:space="preserve"> </w:t>
      </w:r>
      <w:r w:rsidRPr="001B7690">
        <w:rPr>
          <w:sz w:val="24"/>
          <w:szCs w:val="24"/>
        </w:rPr>
        <w:t xml:space="preserve"> под. №2 в холлах </w:t>
      </w:r>
      <w:r w:rsidRPr="001B7690">
        <w:rPr>
          <w:sz w:val="24"/>
          <w:szCs w:val="24"/>
          <w:lang w:val="uk-UA"/>
        </w:rPr>
        <w:t>3</w:t>
      </w:r>
      <w:r w:rsidRPr="001B7690">
        <w:rPr>
          <w:sz w:val="24"/>
          <w:szCs w:val="24"/>
        </w:rPr>
        <w:t xml:space="preserve"> и 1</w:t>
      </w:r>
      <w:r w:rsidRPr="001B7690">
        <w:rPr>
          <w:sz w:val="24"/>
          <w:szCs w:val="24"/>
          <w:lang w:val="uk-UA"/>
        </w:rPr>
        <w:t>6</w:t>
      </w:r>
      <w:r w:rsidRPr="001B7690">
        <w:rPr>
          <w:sz w:val="24"/>
          <w:szCs w:val="24"/>
        </w:rPr>
        <w:t xml:space="preserve">-го этажа - </w:t>
      </w:r>
      <w:r w:rsidRPr="001B7690">
        <w:rPr>
          <w:sz w:val="24"/>
          <w:szCs w:val="24"/>
          <w:lang w:val="uk-UA"/>
        </w:rPr>
        <w:t>2</w:t>
      </w:r>
      <w:r w:rsidRPr="001B7690">
        <w:rPr>
          <w:sz w:val="24"/>
          <w:szCs w:val="24"/>
        </w:rPr>
        <w:t xml:space="preserve"> </w:t>
      </w:r>
      <w:proofErr w:type="spellStart"/>
      <w:proofErr w:type="gramStart"/>
      <w:r w:rsidRPr="001B7690">
        <w:rPr>
          <w:sz w:val="24"/>
          <w:szCs w:val="24"/>
        </w:rPr>
        <w:t>шт</w:t>
      </w:r>
      <w:proofErr w:type="spellEnd"/>
      <w:proofErr w:type="gramEnd"/>
      <w:r w:rsidRPr="001B7690">
        <w:rPr>
          <w:sz w:val="24"/>
          <w:szCs w:val="24"/>
        </w:rPr>
        <w:t>;</w:t>
      </w:r>
    </w:p>
    <w:p w:rsidR="001B7690" w:rsidRPr="001B7690" w:rsidRDefault="001B7690" w:rsidP="001B76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7690">
        <w:rPr>
          <w:sz w:val="24"/>
          <w:szCs w:val="24"/>
        </w:rPr>
        <w:t>в насосной дома заменен  преобразователь давления насосной станции.</w:t>
      </w:r>
    </w:p>
    <w:p w:rsidR="001B7690" w:rsidRDefault="001B7690" w:rsidP="0034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214790"/>
    <w:sectPr w:rsidR="00663711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533"/>
    <w:multiLevelType w:val="hybridMultilevel"/>
    <w:tmpl w:val="EB4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242"/>
    <w:rsid w:val="001B7690"/>
    <w:rsid w:val="00214790"/>
    <w:rsid w:val="00342242"/>
    <w:rsid w:val="003501CD"/>
    <w:rsid w:val="005F3F22"/>
    <w:rsid w:val="00D35CA0"/>
    <w:rsid w:val="00F8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4</cp:revision>
  <cp:lastPrinted>2021-04-19T12:50:00Z</cp:lastPrinted>
  <dcterms:created xsi:type="dcterms:W3CDTF">2021-04-19T12:47:00Z</dcterms:created>
  <dcterms:modified xsi:type="dcterms:W3CDTF">2021-04-19T13:14:00Z</dcterms:modified>
</cp:coreProperties>
</file>